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726BE5">
        <w:rPr>
          <w:rFonts w:eastAsia="Times New Roman"/>
          <w:szCs w:val="28"/>
          <w:lang w:eastAsia="ru-RU"/>
        </w:rPr>
        <w:t xml:space="preserve"> </w:t>
      </w:r>
      <w:r w:rsidR="00B577DA">
        <w:rPr>
          <w:rFonts w:eastAsia="Times New Roman"/>
          <w:szCs w:val="28"/>
          <w:lang w:eastAsia="ru-RU"/>
        </w:rPr>
        <w:t xml:space="preserve">     </w:t>
      </w:r>
      <w:r w:rsidR="005A153C">
        <w:rPr>
          <w:rFonts w:eastAsia="Times New Roman"/>
          <w:szCs w:val="28"/>
          <w:lang w:eastAsia="ru-RU"/>
        </w:rPr>
        <w:t>» июня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B577DA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577DA">
        <w:rPr>
          <w:rFonts w:eastAsia="Times New Roman"/>
          <w:b/>
          <w:bCs/>
          <w:szCs w:val="28"/>
          <w:lang w:eastAsia="ru-RU"/>
        </w:rPr>
        <w:t xml:space="preserve">Об организации работы по установке автономных дымовых пожарных </w:t>
      </w:r>
      <w:proofErr w:type="spellStart"/>
      <w:r w:rsidRPr="00B577DA">
        <w:rPr>
          <w:rFonts w:eastAsia="Times New Roman"/>
          <w:b/>
          <w:bCs/>
          <w:szCs w:val="28"/>
          <w:lang w:eastAsia="ru-RU"/>
        </w:rPr>
        <w:t>извещателей</w:t>
      </w:r>
      <w:proofErr w:type="spellEnd"/>
      <w:r w:rsidRPr="00B577DA">
        <w:rPr>
          <w:rFonts w:eastAsia="Times New Roman"/>
          <w:b/>
          <w:bCs/>
          <w:szCs w:val="28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2869A4"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B577DA" w:rsidRPr="00B577DA">
        <w:rPr>
          <w:rFonts w:eastAsia="Times New Roman"/>
          <w:bCs/>
          <w:szCs w:val="28"/>
          <w:lang w:eastAsia="ru-RU"/>
        </w:rPr>
        <w:t xml:space="preserve">В соответствии с федеральными законами от 21 декабря 1994 года </w:t>
      </w:r>
      <w:r w:rsidR="00B577DA">
        <w:rPr>
          <w:rFonts w:eastAsia="Times New Roman"/>
          <w:bCs/>
          <w:szCs w:val="28"/>
          <w:lang w:eastAsia="ru-RU"/>
        </w:rPr>
        <w:t xml:space="preserve">          </w:t>
      </w:r>
      <w:r w:rsidR="00B577DA" w:rsidRPr="00B577DA">
        <w:rPr>
          <w:rFonts w:eastAsia="Times New Roman"/>
          <w:bCs/>
          <w:szCs w:val="28"/>
          <w:lang w:eastAsia="ru-RU"/>
        </w:rPr>
        <w:t>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РФ от 16.09.2020 № 1479 (ред. от 24.10.2022) «Об утверждении Правил противопожарного режима в Российской Федерации», приказом МЧС России от 31.07.2020 № 582 «Об утверждении свода правил «Системы противопожарной защиты.</w:t>
      </w:r>
      <w:proofErr w:type="gramEnd"/>
      <w:r w:rsidR="00B577DA" w:rsidRPr="00B577DA">
        <w:rPr>
          <w:rFonts w:eastAsia="Times New Roman"/>
          <w:bCs/>
          <w:szCs w:val="28"/>
          <w:lang w:eastAsia="ru-RU"/>
        </w:rPr>
        <w:t xml:space="preserve"> Системы пожарной сигнализации и автоматизация систем противопожарной защиты. </w:t>
      </w:r>
      <w:proofErr w:type="gramStart"/>
      <w:r w:rsidR="00B577DA" w:rsidRPr="00B577DA">
        <w:rPr>
          <w:rFonts w:eastAsia="Times New Roman"/>
          <w:bCs/>
          <w:szCs w:val="28"/>
          <w:lang w:eastAsia="ru-RU"/>
        </w:rPr>
        <w:t>Нормы и правила проектирования» (вместе с СП 484.1311500.2020.</w:t>
      </w:r>
      <w:proofErr w:type="gramEnd"/>
      <w:r w:rsidR="00B577DA" w:rsidRPr="00B577DA">
        <w:rPr>
          <w:rFonts w:eastAsia="Times New Roman"/>
          <w:bCs/>
          <w:szCs w:val="28"/>
          <w:lang w:eastAsia="ru-RU"/>
        </w:rPr>
        <w:t xml:space="preserve">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проектирования), </w:t>
      </w:r>
      <w:r w:rsidR="00B577DA">
        <w:rPr>
          <w:rFonts w:eastAsia="Times New Roman"/>
          <w:bCs/>
          <w:szCs w:val="28"/>
          <w:lang w:eastAsia="ru-RU"/>
        </w:rPr>
        <w:t>ив целях недопущения травматизма и гибели людей на пожарах</w:t>
      </w:r>
      <w:r w:rsidR="00B577DA" w:rsidRPr="00B577DA">
        <w:rPr>
          <w:rFonts w:eastAsia="Times New Roman"/>
          <w:bCs/>
          <w:szCs w:val="28"/>
          <w:lang w:eastAsia="ru-RU"/>
        </w:rPr>
        <w:t xml:space="preserve"> </w:t>
      </w:r>
      <w:r w:rsidR="00C43C85">
        <w:rPr>
          <w:rFonts w:eastAsia="Times New Roman"/>
          <w:bCs/>
          <w:szCs w:val="28"/>
          <w:lang w:eastAsia="ru-RU"/>
        </w:rPr>
        <w:t>администрация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</w:t>
      </w:r>
      <w:r w:rsidR="00C414D8">
        <w:rPr>
          <w:rFonts w:eastAsia="Times New Roman"/>
          <w:bCs/>
          <w:szCs w:val="28"/>
          <w:lang w:eastAsia="ru-RU"/>
        </w:rPr>
        <w:t xml:space="preserve">Утвердить Порядок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установки автономных дымовых пожарных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извещателей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</w:t>
      </w:r>
      <w:r w:rsidR="00C414D8">
        <w:rPr>
          <w:rFonts w:eastAsia="Times New Roman"/>
          <w:bCs/>
          <w:szCs w:val="28"/>
          <w:lang w:eastAsia="ru-RU"/>
        </w:rPr>
        <w:t xml:space="preserve">ории муниципального образования </w:t>
      </w:r>
      <w:r w:rsidR="00C414D8" w:rsidRPr="00C414D8">
        <w:rPr>
          <w:rFonts w:eastAsia="Times New Roman"/>
          <w:bCs/>
          <w:szCs w:val="28"/>
          <w:lang w:eastAsia="ru-RU"/>
        </w:rPr>
        <w:t>«Зеленоградский муниципальный округ Калининградской области»</w:t>
      </w:r>
      <w:r w:rsidR="00C414D8">
        <w:rPr>
          <w:rFonts w:eastAsia="Times New Roman"/>
          <w:bCs/>
          <w:szCs w:val="28"/>
          <w:lang w:eastAsia="ru-RU"/>
        </w:rPr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в соответствии с Приложением № 1</w:t>
      </w:r>
      <w:r w:rsidR="002869A4" w:rsidRPr="001635B9">
        <w:rPr>
          <w:rFonts w:eastAsia="Times New Roman"/>
          <w:bCs/>
          <w:szCs w:val="28"/>
          <w:lang w:eastAsia="ru-RU"/>
        </w:rPr>
        <w:t>.</w:t>
      </w:r>
    </w:p>
    <w:p w:rsidR="00C414D8" w:rsidRDefault="001635B9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C414D8">
        <w:rPr>
          <w:rFonts w:eastAsia="Times New Roman"/>
          <w:bCs/>
          <w:szCs w:val="28"/>
          <w:lang w:eastAsia="ru-RU"/>
        </w:rPr>
        <w:t>2</w:t>
      </w:r>
      <w:r w:rsidR="00C414D8" w:rsidRPr="00C414D8">
        <w:rPr>
          <w:rFonts w:eastAsia="Times New Roman"/>
          <w:bCs/>
          <w:szCs w:val="28"/>
          <w:lang w:eastAsia="ru-RU"/>
        </w:rPr>
        <w:t>.</w:t>
      </w:r>
      <w:r w:rsidR="00C414D8">
        <w:rPr>
          <w:rFonts w:eastAsia="Times New Roman"/>
          <w:bCs/>
          <w:szCs w:val="28"/>
          <w:lang w:eastAsia="ru-RU"/>
        </w:rPr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Создать межведомственную рабочую группу по организации определения подлежащих оборудованию автономными пожарными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извещателями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мест проживания семей, находящихся</w:t>
      </w:r>
      <w:r w:rsidR="00352171">
        <w:rPr>
          <w:rFonts w:eastAsia="Times New Roman"/>
          <w:bCs/>
          <w:szCs w:val="28"/>
          <w:lang w:eastAsia="ru-RU"/>
        </w:rPr>
        <w:tab/>
      </w:r>
      <w:r w:rsidR="00C414D8" w:rsidRPr="00C414D8">
        <w:rPr>
          <w:rFonts w:eastAsia="Times New Roman"/>
          <w:bCs/>
          <w:szCs w:val="28"/>
          <w:lang w:eastAsia="ru-RU"/>
        </w:rPr>
        <w:t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</w:t>
      </w:r>
      <w:r w:rsidR="00C414D8" w:rsidRPr="00C414D8"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в</w:t>
      </w:r>
      <w:r w:rsidR="00C414D8">
        <w:rPr>
          <w:rFonts w:eastAsia="Times New Roman"/>
          <w:bCs/>
          <w:szCs w:val="28"/>
          <w:lang w:eastAsia="ru-RU"/>
        </w:rPr>
        <w:t xml:space="preserve"> соответствии с Приложением № 2</w:t>
      </w:r>
      <w:r w:rsidR="00C414D8" w:rsidRPr="00C414D8">
        <w:rPr>
          <w:rFonts w:eastAsia="Times New Roman"/>
          <w:bCs/>
          <w:szCs w:val="28"/>
          <w:lang w:eastAsia="ru-RU"/>
        </w:rPr>
        <w:t>.</w:t>
      </w: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B94449" w:rsidRDefault="00352171" w:rsidP="00C414D8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Утвердить состав межведомственной рабочей группы по организации определения подлежащих оборудованию автономными пожарными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извещателями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мест проживания семей,</w:t>
      </w:r>
      <w:r w:rsidR="00C414D8" w:rsidRPr="00C414D8"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находящихся</w:t>
      </w:r>
      <w:r w:rsidR="00C414D8" w:rsidRPr="00C414D8">
        <w:rPr>
          <w:rFonts w:eastAsia="Times New Roman"/>
          <w:bCs/>
          <w:szCs w:val="28"/>
          <w:lang w:eastAsia="ru-RU"/>
        </w:rPr>
        <w:tab/>
        <w:t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области».</w:t>
      </w:r>
    </w:p>
    <w:p w:rsidR="002869A4" w:rsidRPr="001635B9" w:rsidRDefault="00C414D8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2869A4" w:rsidRPr="001635B9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2869A4"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2869A4"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="002869A4"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C414D8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ab/>
        <w:t>5</w:t>
      </w:r>
      <w:r w:rsidR="002869A4" w:rsidRPr="001635B9">
        <w:rPr>
          <w:rFonts w:eastAsia="Times New Roman"/>
          <w:bCs/>
          <w:szCs w:val="28"/>
          <w:lang w:eastAsia="ru-RU"/>
        </w:rPr>
        <w:t xml:space="preserve">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="002869A4"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1635B9" w:rsidRDefault="00C414D8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596AF5">
        <w:rPr>
          <w:rFonts w:eastAsia="Times New Roman"/>
          <w:bCs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="00C414D8">
        <w:rPr>
          <w:rFonts w:eastAsia="Times New Roman"/>
          <w:bCs/>
          <w:szCs w:val="28"/>
          <w:lang w:eastAsia="ru-RU"/>
        </w:rPr>
        <w:t>7</w:t>
      </w:r>
      <w:r w:rsidRPr="001635B9">
        <w:rPr>
          <w:rFonts w:eastAsia="Times New Roman"/>
          <w:bCs/>
          <w:szCs w:val="28"/>
          <w:lang w:eastAsia="ru-RU"/>
        </w:rPr>
        <w:t xml:space="preserve">. </w:t>
      </w:r>
      <w:r w:rsidR="00C414D8">
        <w:rPr>
          <w:rFonts w:eastAsia="Times New Roman"/>
          <w:bCs/>
          <w:szCs w:val="28"/>
          <w:lang w:eastAsia="ru-RU"/>
        </w:rPr>
        <w:t xml:space="preserve">  </w:t>
      </w:r>
      <w:proofErr w:type="gramStart"/>
      <w:r w:rsidRPr="001635B9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1635B9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возложить на </w:t>
      </w:r>
      <w:r w:rsidR="00726BE5">
        <w:rPr>
          <w:rFonts w:eastAsia="Times New Roman"/>
          <w:bCs/>
          <w:szCs w:val="28"/>
          <w:lang w:eastAsia="ru-RU"/>
        </w:rPr>
        <w:t xml:space="preserve">первого </w:t>
      </w:r>
      <w:r w:rsidRPr="001635B9">
        <w:rPr>
          <w:rFonts w:eastAsia="Times New Roman"/>
          <w:bCs/>
          <w:szCs w:val="28"/>
          <w:lang w:eastAsia="ru-RU"/>
        </w:rPr>
        <w:t xml:space="preserve">заместителя главы администрации </w:t>
      </w:r>
      <w:r w:rsidR="00726BE5">
        <w:rPr>
          <w:rFonts w:eastAsia="Times New Roman"/>
          <w:bCs/>
          <w:szCs w:val="28"/>
          <w:lang w:eastAsia="ru-RU"/>
        </w:rPr>
        <w:t>С.А. Заболотного</w:t>
      </w:r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726BE5" w:rsidP="00393CFE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393CFE" w:rsidRPr="003D6D8F">
        <w:rPr>
          <w:szCs w:val="28"/>
        </w:rPr>
        <w:t>лав</w:t>
      </w:r>
      <w:r>
        <w:rPr>
          <w:szCs w:val="28"/>
        </w:rPr>
        <w:t>а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1" w:name="_Hlk98781424"/>
      <w:r w:rsidRPr="003D6D8F">
        <w:rPr>
          <w:szCs w:val="28"/>
        </w:rPr>
        <w:t>«Зеленоградский муниципальный округ</w:t>
      </w:r>
    </w:p>
    <w:p w:rsidR="00AF13C9" w:rsidRDefault="00393CFE" w:rsidP="007016BA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1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726BE5">
        <w:rPr>
          <w:szCs w:val="28"/>
        </w:rPr>
        <w:t>С.А. Кошевой</w:t>
      </w: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bookmarkStart w:id="2" w:name="_GoBack"/>
      <w:bookmarkEnd w:id="2"/>
      <w:r w:rsidRPr="00411A60">
        <w:rPr>
          <w:sz w:val="24"/>
        </w:rPr>
        <w:lastRenderedPageBreak/>
        <w:t>Приложение №</w:t>
      </w:r>
      <w:r w:rsidR="00DD4590">
        <w:rPr>
          <w:sz w:val="24"/>
        </w:rPr>
        <w:t xml:space="preserve"> </w:t>
      </w:r>
      <w:r w:rsidRPr="00411A60">
        <w:rPr>
          <w:sz w:val="24"/>
        </w:rPr>
        <w:t>1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постановлению администрации 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C414D8" w:rsidRDefault="00C414D8" w:rsidP="00C414D8">
      <w:pPr>
        <w:spacing w:after="0" w:line="240" w:lineRule="auto"/>
        <w:jc w:val="right"/>
      </w:pPr>
      <w:r w:rsidRPr="00411A60">
        <w:rPr>
          <w:sz w:val="24"/>
        </w:rPr>
        <w:t>от «    » _________2023  №_______</w:t>
      </w:r>
    </w:p>
    <w:p w:rsidR="00C414D8" w:rsidRDefault="00C414D8" w:rsidP="00C414D8">
      <w:pPr>
        <w:spacing w:after="0" w:line="240" w:lineRule="auto"/>
        <w:jc w:val="both"/>
      </w:pPr>
    </w:p>
    <w:p w:rsidR="00C414D8" w:rsidRDefault="00C414D8" w:rsidP="00C414D8">
      <w:pPr>
        <w:spacing w:after="0" w:line="240" w:lineRule="auto"/>
        <w:jc w:val="both"/>
      </w:pPr>
    </w:p>
    <w:p w:rsidR="00C414D8" w:rsidRDefault="00C414D8" w:rsidP="00C414D8">
      <w:pPr>
        <w:spacing w:after="0" w:line="240" w:lineRule="auto"/>
        <w:jc w:val="center"/>
      </w:pPr>
      <w:r>
        <w:t>ПОРЯДОК</w:t>
      </w:r>
    </w:p>
    <w:p w:rsidR="00C414D8" w:rsidRDefault="00C414D8" w:rsidP="00C414D8">
      <w:pPr>
        <w:spacing w:after="0" w:line="240" w:lineRule="auto"/>
        <w:jc w:val="center"/>
      </w:pPr>
      <w:r w:rsidRPr="00C414D8">
        <w:t xml:space="preserve">установки автономных дымовых пожарных </w:t>
      </w:r>
      <w:proofErr w:type="spellStart"/>
      <w:r w:rsidRPr="00C414D8">
        <w:t>извещателей</w:t>
      </w:r>
      <w:proofErr w:type="spellEnd"/>
      <w:r w:rsidRPr="00C414D8"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</w:t>
      </w:r>
    </w:p>
    <w:p w:rsidR="00C414D8" w:rsidRDefault="00C414D8" w:rsidP="00411A60">
      <w:pPr>
        <w:spacing w:after="0" w:line="240" w:lineRule="auto"/>
        <w:ind w:firstLine="709"/>
        <w:jc w:val="center"/>
      </w:pPr>
    </w:p>
    <w:p w:rsidR="00C414D8" w:rsidRDefault="00C414D8" w:rsidP="00411A60">
      <w:pPr>
        <w:spacing w:after="0" w:line="240" w:lineRule="auto"/>
        <w:ind w:firstLine="709"/>
        <w:jc w:val="both"/>
      </w:pPr>
      <w:r>
        <w:t>1.</w:t>
      </w:r>
      <w: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</w:t>
      </w:r>
      <w:proofErr w:type="spellStart"/>
      <w:r>
        <w:t>извещателей</w:t>
      </w:r>
      <w:proofErr w:type="spellEnd"/>
      <w:r>
        <w:t xml:space="preserve"> (далее - пожарные </w:t>
      </w:r>
      <w:proofErr w:type="spellStart"/>
      <w:r>
        <w:t>извещатели</w:t>
      </w:r>
      <w:proofErr w:type="spellEnd"/>
      <w:r>
        <w:t>) в жилых помещениях граждан, проживающих на территории муниципального образования «</w:t>
      </w:r>
      <w:r w:rsidR="001E0BC9">
        <w:t>Зеленоградский муниципальный округ Калининградской области</w:t>
      </w:r>
      <w:r>
        <w:t>»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2.</w:t>
      </w:r>
      <w:r>
        <w:tab/>
        <w:t xml:space="preserve">Пожарные </w:t>
      </w:r>
      <w:proofErr w:type="spellStart"/>
      <w:r>
        <w:t>извещатели</w:t>
      </w:r>
      <w:proofErr w:type="spellEnd"/>
      <w: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</w:t>
      </w:r>
      <w:r w:rsidR="001E0BC9" w:rsidRPr="001E0BC9">
        <w:t>Зеленоградский муниципальный округ Калининградской области</w:t>
      </w:r>
      <w:r>
        <w:t xml:space="preserve">» (далее - семьи), в целях своевременного обнаружения пожаров или загораний в жилых помещениях. 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3.</w:t>
      </w:r>
      <w:r>
        <w:tab/>
        <w:t xml:space="preserve">Установка пожарных </w:t>
      </w:r>
      <w:proofErr w:type="spellStart"/>
      <w:r>
        <w:t>извещателей</w:t>
      </w:r>
      <w:proofErr w:type="spellEnd"/>
      <w:r>
        <w:t xml:space="preserve"> осуществляется: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в жилых помещениях, занимаемых многодетными семьями.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4.</w:t>
      </w:r>
      <w:r>
        <w:tab/>
        <w:t xml:space="preserve">Для оборудования пожарными </w:t>
      </w:r>
      <w:proofErr w:type="spellStart"/>
      <w:r>
        <w:t>извещателями</w:t>
      </w:r>
      <w:proofErr w:type="spellEnd"/>
      <w:r>
        <w:t xml:space="preserve"> жилых помещений категорий, указанных в п. 3 настоящего Порядка, семье необходимо: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>иметь постоянное место жительства на территории муниципального образования «</w:t>
      </w:r>
      <w:r w:rsidR="001E0BC9" w:rsidRPr="001E0BC9">
        <w:t>Зеленоградский муниципальный округ Калининградской области</w:t>
      </w:r>
      <w:r>
        <w:t>» 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предоставить согласие на обработку администрацией</w:t>
      </w:r>
      <w:r w:rsidR="001E0BC9">
        <w:t xml:space="preserve"> МО</w:t>
      </w:r>
      <w:r>
        <w:t xml:space="preserve"> </w:t>
      </w:r>
      <w:r w:rsidR="001E0BC9">
        <w:t>«</w:t>
      </w:r>
      <w:r w:rsidR="001E0BC9" w:rsidRPr="001E0BC9">
        <w:t>Зеленоградский муниципальный округ Калининградской области</w:t>
      </w:r>
      <w:r w:rsidR="001E0BC9">
        <w:t>»</w:t>
      </w:r>
      <w:r w:rsidR="001E0BC9" w:rsidRPr="001E0BC9">
        <w:t xml:space="preserve"> </w:t>
      </w:r>
      <w:r>
        <w:t xml:space="preserve">(далее – администрация) персональных данных членов семьи. Согласие оформляется в соответствии со статьей 9 Федерального закона от 27 июля 2006 года </w:t>
      </w:r>
      <w:r w:rsidR="001E0BC9">
        <w:t xml:space="preserve">                 </w:t>
      </w:r>
      <w:r>
        <w:t>№ 152-ФЗ «О персональных данных»;</w:t>
      </w:r>
    </w:p>
    <w:p w:rsidR="001E0BC9" w:rsidRDefault="001E0BC9" w:rsidP="00411A60">
      <w:pPr>
        <w:spacing w:after="0" w:line="240" w:lineRule="auto"/>
        <w:ind w:firstLine="709"/>
        <w:jc w:val="both"/>
      </w:pPr>
    </w:p>
    <w:p w:rsidR="001E0BC9" w:rsidRDefault="001E0BC9" w:rsidP="00411A60">
      <w:pPr>
        <w:spacing w:after="0" w:line="240" w:lineRule="auto"/>
        <w:ind w:firstLine="709"/>
        <w:jc w:val="both"/>
      </w:pPr>
    </w:p>
    <w:p w:rsidR="00C414D8" w:rsidRDefault="00C414D8" w:rsidP="00411A60">
      <w:pPr>
        <w:spacing w:after="0" w:line="240" w:lineRule="auto"/>
        <w:ind w:firstLine="709"/>
        <w:jc w:val="both"/>
      </w:pPr>
      <w:r>
        <w:lastRenderedPageBreak/>
        <w:t>3)</w:t>
      </w:r>
      <w:r>
        <w:tab/>
        <w:t xml:space="preserve">предоставить согласие на установку пожарных </w:t>
      </w:r>
      <w:proofErr w:type="spellStart"/>
      <w:r>
        <w:t>извещателей</w:t>
      </w:r>
      <w:proofErr w:type="spellEnd"/>
      <w:r>
        <w:t>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5.</w:t>
      </w:r>
      <w:r>
        <w:tab/>
        <w:t xml:space="preserve">Адресные списки семей, жилые помещения которых подлежат оснащению пожарными </w:t>
      </w:r>
      <w:proofErr w:type="spellStart"/>
      <w:r>
        <w:t>извещателями</w:t>
      </w:r>
      <w:proofErr w:type="spellEnd"/>
      <w:r>
        <w:t xml:space="preserve">, актуализируются администрацией ежегодно до 01 апреля календарного года и представляются на согласование главы </w:t>
      </w:r>
      <w:r w:rsidR="001E0BC9">
        <w:t xml:space="preserve">администрации МО "Зеленоградский муниципальный округ Калининградской области" </w:t>
      </w:r>
      <w:r>
        <w:t xml:space="preserve"> в соответствии с Приложением № 3 к </w:t>
      </w:r>
      <w:r w:rsidR="001E0BC9">
        <w:t xml:space="preserve">указанному </w:t>
      </w:r>
      <w:r>
        <w:t>Порядку.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6.</w:t>
      </w:r>
      <w:r>
        <w:tab/>
      </w:r>
      <w:r w:rsidR="002D26FD" w:rsidRPr="00411A60">
        <w:t>Председатель комитета социальной защиты</w:t>
      </w:r>
      <w:r w:rsidRPr="00411A60">
        <w:t xml:space="preserve"> </w:t>
      </w:r>
      <w:r w:rsidR="001E0BC9" w:rsidRPr="00411A60">
        <w:t>администрации</w:t>
      </w:r>
      <w:r w:rsidR="001E0BC9" w:rsidRPr="001E0BC9">
        <w:t xml:space="preserve"> МО "Зеленоградский муниципальный округ Калининградской области"</w:t>
      </w:r>
      <w:r w:rsidR="001E0BC9">
        <w:t xml:space="preserve"> </w:t>
      </w:r>
      <w:r>
        <w:t xml:space="preserve">рассматривает поступившие списки и принимает решение о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мест проживания семей, в пределах средств, предусмотренных </w:t>
      </w:r>
      <w:r w:rsidRPr="001E0BC9">
        <w:t xml:space="preserve">в бюджете </w:t>
      </w:r>
      <w:r w:rsidR="001E0BC9">
        <w:t>муниципального образования</w:t>
      </w:r>
      <w:r>
        <w:t xml:space="preserve"> в текущем финансовом году.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7.</w:t>
      </w:r>
      <w:r>
        <w:tab/>
        <w:t xml:space="preserve"> Межведомственная рабочая группа создается из представителей администрации </w:t>
      </w:r>
      <w:r w:rsidR="001E0BC9">
        <w:t>муниципального округа</w:t>
      </w:r>
      <w:r>
        <w:t xml:space="preserve">, отдела опеки и попечительства Администрации, </w:t>
      </w:r>
      <w:proofErr w:type="spellStart"/>
      <w:r>
        <w:t>ОНДиПР</w:t>
      </w:r>
      <w:proofErr w:type="spellEnd"/>
      <w:r>
        <w:t xml:space="preserve"> </w:t>
      </w:r>
      <w:r w:rsidR="001E0BC9">
        <w:t>по Зеленоградскому, Пионерскому, Светлогорскому и Янтарному городским округам, управления надзорной деятельности и профилактической работы ГУ МЧС России по Калининградской области</w:t>
      </w:r>
      <w:r>
        <w:t xml:space="preserve">, </w:t>
      </w:r>
      <w:r w:rsidR="001E0BC9">
        <w:t>управляющих компании и</w:t>
      </w:r>
      <w:r>
        <w:t xml:space="preserve"> ТСЖ.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8.</w:t>
      </w:r>
      <w:r>
        <w:tab/>
        <w:t xml:space="preserve">Межведомственная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в текущем финансовом году.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9.</w:t>
      </w:r>
      <w:r>
        <w:tab/>
        <w:t>Комиссионное обследование включает в себя: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>рассмотрение поступивших документов;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проведение визуального и технического осмотра жилых помещений, занимаемых семьей;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 xml:space="preserve">3) оформление отказа семьи от установки автономного пожарного </w:t>
      </w:r>
      <w:proofErr w:type="spellStart"/>
      <w:r>
        <w:t>извещателя</w:t>
      </w:r>
      <w:proofErr w:type="spellEnd"/>
      <w:r>
        <w:t>, в соответствии с формой заявления согласно Приложению № 4 к Порядку;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4)</w:t>
      </w:r>
      <w: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>
        <w:t>извещателей</w:t>
      </w:r>
      <w:proofErr w:type="spellEnd"/>
      <w:r>
        <w:t>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 xml:space="preserve">5) передачу после установки пожарных </w:t>
      </w:r>
      <w:proofErr w:type="spellStart"/>
      <w:r>
        <w:t>извещателей</w:t>
      </w:r>
      <w:proofErr w:type="spellEnd"/>
      <w: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4040F1" w:rsidRDefault="00C414D8" w:rsidP="00411A60">
      <w:pPr>
        <w:spacing w:after="0" w:line="240" w:lineRule="auto"/>
        <w:ind w:firstLine="709"/>
        <w:jc w:val="both"/>
      </w:pPr>
      <w:r>
        <w:t>10.</w:t>
      </w:r>
      <w:r>
        <w:tab/>
        <w:t xml:space="preserve">После установки пожарных </w:t>
      </w:r>
      <w:proofErr w:type="spellStart"/>
      <w:r>
        <w:t>извещателей</w:t>
      </w:r>
      <w:proofErr w:type="spellEnd"/>
      <w: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>
        <w:t>извещателями</w:t>
      </w:r>
      <w:proofErr w:type="spellEnd"/>
      <w:r>
        <w:t xml:space="preserve">. В случае утраты пожарные </w:t>
      </w:r>
      <w:proofErr w:type="spellStart"/>
      <w:r>
        <w:t>извещатели</w:t>
      </w:r>
      <w:proofErr w:type="spellEnd"/>
      <w:r>
        <w:t xml:space="preserve"> повторно не устанавливаются.</w:t>
      </w:r>
    </w:p>
    <w:p w:rsidR="001635B9" w:rsidRDefault="001635B9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lastRenderedPageBreak/>
        <w:t>Приложение № 1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24509C" w:rsidRPr="00411A60" w:rsidRDefault="00411A60" w:rsidP="0024509C">
      <w:pPr>
        <w:spacing w:after="0" w:line="240" w:lineRule="auto"/>
        <w:ind w:left="4248" w:firstLine="708"/>
        <w:jc w:val="both"/>
        <w:rPr>
          <w:sz w:val="24"/>
        </w:rPr>
      </w:pPr>
      <w:r>
        <w:rPr>
          <w:sz w:val="24"/>
        </w:rPr>
        <w:t xml:space="preserve">           </w:t>
      </w:r>
      <w:r w:rsidR="0024509C" w:rsidRPr="00411A60">
        <w:rPr>
          <w:sz w:val="24"/>
        </w:rPr>
        <w:t>от «    » _________2023  №_______</w:t>
      </w:r>
    </w:p>
    <w:p w:rsidR="001635B9" w:rsidRDefault="001635B9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СПИСОК (ФОРМА)</w:t>
      </w: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семей, жилые помещения которых подлежат оснащению</w:t>
      </w: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автономными дымовыми пожарными </w:t>
      </w:r>
      <w:proofErr w:type="spellStart"/>
      <w:r w:rsidRPr="0024509C">
        <w:rPr>
          <w:rFonts w:eastAsia="Times New Roman"/>
          <w:sz w:val="24"/>
          <w:szCs w:val="24"/>
          <w:lang w:eastAsia="ru-RU"/>
        </w:rPr>
        <w:t>извещателями</w:t>
      </w:r>
      <w:proofErr w:type="spellEnd"/>
      <w:r w:rsidRPr="0024509C">
        <w:rPr>
          <w:rFonts w:eastAsia="Times New Roman"/>
          <w:sz w:val="24"/>
          <w:szCs w:val="24"/>
          <w:lang w:eastAsia="ru-RU"/>
        </w:rPr>
        <w:t xml:space="preserve"> в ________ году</w:t>
      </w:r>
    </w:p>
    <w:p w:rsidR="0024509C" w:rsidRPr="0024509C" w:rsidRDefault="0024509C" w:rsidP="0024509C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2811"/>
        <w:gridCol w:w="2173"/>
        <w:gridCol w:w="3259"/>
      </w:tblGrid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2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членов семьи (чел.) </w:t>
            </w:r>
          </w:p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24509C" w:rsidRPr="0024509C" w:rsidTr="00E648A2">
        <w:trPr>
          <w:trHeight w:val="152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lastRenderedPageBreak/>
        <w:t>Приложение № 2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24509C" w:rsidRDefault="00411A60" w:rsidP="0024509C">
      <w:pPr>
        <w:spacing w:after="0" w:line="240" w:lineRule="auto"/>
        <w:ind w:left="4248" w:firstLine="708"/>
        <w:jc w:val="both"/>
      </w:pPr>
      <w:r>
        <w:rPr>
          <w:sz w:val="24"/>
        </w:rPr>
        <w:t xml:space="preserve">          </w:t>
      </w:r>
      <w:r w:rsidR="0024509C" w:rsidRPr="00411A60">
        <w:rPr>
          <w:sz w:val="24"/>
        </w:rPr>
        <w:t>от «    » _________2023  №_______</w:t>
      </w: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24509C" w:rsidRDefault="0024509C" w:rsidP="0024509C">
      <w:pPr>
        <w:tabs>
          <w:tab w:val="left" w:pos="374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24509C">
        <w:rPr>
          <w:rFonts w:eastAsia="Times New Roman"/>
          <w:szCs w:val="28"/>
          <w:lang w:eastAsia="ru-RU"/>
        </w:rPr>
        <w:tab/>
      </w:r>
    </w:p>
    <w:tbl>
      <w:tblPr>
        <w:tblW w:w="4885" w:type="pct"/>
        <w:tblLook w:val="04A0" w:firstRow="1" w:lastRow="0" w:firstColumn="1" w:lastColumn="0" w:noHBand="0" w:noVBand="1"/>
      </w:tblPr>
      <w:tblGrid>
        <w:gridCol w:w="9456"/>
      </w:tblGrid>
      <w:tr w:rsidR="0024509C" w:rsidRPr="0024509C" w:rsidTr="0024509C">
        <w:tc>
          <w:tcPr>
            <w:tcW w:w="5000" w:type="pct"/>
            <w:hideMark/>
          </w:tcPr>
          <w:p w:rsidR="002D26FD" w:rsidRDefault="00411A60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24509C"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2D26FD" w:rsidRPr="002D26FD">
              <w:rPr>
                <w:rFonts w:eastAsia="Times New Roman"/>
                <w:sz w:val="24"/>
                <w:szCs w:val="24"/>
                <w:lang w:eastAsia="ru-RU"/>
              </w:rPr>
              <w:t xml:space="preserve">МО "Зеленоградский муниципальный округ Калининградской области"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24509C">
              <w:rPr>
                <w:rFonts w:eastAsia="Times New Roman"/>
                <w:sz w:val="36"/>
                <w:szCs w:val="24"/>
                <w:lang w:eastAsia="ru-RU"/>
              </w:rPr>
              <w:t>____________________________________________</w:t>
            </w:r>
            <w:r w:rsidR="002D26FD">
              <w:rPr>
                <w:rFonts w:eastAsia="Times New Roman"/>
                <w:sz w:val="36"/>
                <w:szCs w:val="24"/>
                <w:lang w:eastAsia="ru-RU"/>
              </w:rPr>
              <w:t>______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4509C">
              <w:rPr>
                <w:rFonts w:eastAsia="Times New Roman"/>
                <w:sz w:val="20"/>
                <w:szCs w:val="24"/>
                <w:lang w:eastAsia="ru-RU"/>
              </w:rPr>
              <w:t>(ФИО заявителя)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(ой) по адресу: _____________________________________________________________________________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паспорт: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серия ________ № 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(когда и кем) ____________________________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контактный телефон ____________________________</w:t>
            </w:r>
          </w:p>
        </w:tc>
      </w:tr>
      <w:tr w:rsidR="002D26FD" w:rsidRPr="0024509C" w:rsidTr="0024509C">
        <w:tc>
          <w:tcPr>
            <w:tcW w:w="5000" w:type="pct"/>
          </w:tcPr>
          <w:p w:rsidR="002D26FD" w:rsidRPr="0024509C" w:rsidRDefault="002D26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509C" w:rsidRPr="0024509C" w:rsidRDefault="0024509C" w:rsidP="0024509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ЗАЯВЛЕНИЕ (ФОРМА)</w:t>
      </w:r>
    </w:p>
    <w:p w:rsidR="0024509C" w:rsidRPr="0024509C" w:rsidRDefault="0024509C" w:rsidP="0024509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Я, ______________________________________________________________, от установки автономных дымовых пожарных </w:t>
      </w:r>
      <w:proofErr w:type="spellStart"/>
      <w:r w:rsidRPr="0024509C">
        <w:rPr>
          <w:rFonts w:eastAsia="Times New Roman"/>
          <w:sz w:val="24"/>
          <w:szCs w:val="24"/>
          <w:lang w:eastAsia="ru-RU"/>
        </w:rPr>
        <w:t>извещателей</w:t>
      </w:r>
      <w:proofErr w:type="spellEnd"/>
      <w:r w:rsidRPr="0024509C">
        <w:rPr>
          <w:rFonts w:eastAsia="Times New Roman"/>
          <w:sz w:val="24"/>
          <w:szCs w:val="24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 __________________________________________________</w:t>
      </w:r>
      <w:r w:rsidRPr="0024509C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_____________________________________________________________________________отказываюсь.</w:t>
      </w:r>
    </w:p>
    <w:p w:rsidR="0024509C" w:rsidRPr="0024509C" w:rsidRDefault="0024509C" w:rsidP="0024509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  <w:r w:rsidR="002D26FD">
        <w:rPr>
          <w:rFonts w:eastAsia="Times New Roman"/>
          <w:sz w:val="24"/>
          <w:szCs w:val="24"/>
          <w:lang w:eastAsia="ru-RU"/>
        </w:rPr>
        <w:t xml:space="preserve"> и  постановления</w:t>
      </w:r>
      <w:r w:rsidR="002D26FD" w:rsidRPr="002D26FD">
        <w:rPr>
          <w:rFonts w:eastAsia="Times New Roman"/>
          <w:sz w:val="24"/>
          <w:szCs w:val="24"/>
          <w:lang w:eastAsia="ru-RU"/>
        </w:rPr>
        <w:t xml:space="preserve"> Правительства РФ от 16.09.2020 № 1479 (ред. от 24.10.2022) «Об утверждении Правил противопожарного режима в Российской Федерации»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Подпись заявителя ______________________ «___» ___________ 20___ г. 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Заявление принял «__» _____________ 20____ г.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D26FD" w:rsidRDefault="0024509C" w:rsidP="002D26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____________________________   ____________________ ___________________</w:t>
      </w:r>
      <w:r w:rsidRPr="0024509C">
        <w:rPr>
          <w:rFonts w:eastAsia="Times New Roman"/>
          <w:sz w:val="24"/>
          <w:szCs w:val="24"/>
          <w:lang w:eastAsia="ru-RU"/>
        </w:rPr>
        <w:br/>
        <w:t xml:space="preserve">          (должность специалиста)                        подпис</w:t>
      </w:r>
      <w:r w:rsidR="002D26FD">
        <w:rPr>
          <w:rFonts w:eastAsia="Times New Roman"/>
          <w:sz w:val="24"/>
          <w:szCs w:val="24"/>
          <w:lang w:eastAsia="ru-RU"/>
        </w:rPr>
        <w:t>ь                           ФИО</w:t>
      </w:r>
    </w:p>
    <w:p w:rsidR="0024509C" w:rsidRDefault="0024509C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2D26FD" w:rsidRDefault="002D26FD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>Приложение № 3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24509C" w:rsidRPr="00411A60" w:rsidRDefault="00411A60" w:rsidP="0024509C">
      <w:pPr>
        <w:spacing w:after="0" w:line="240" w:lineRule="auto"/>
        <w:ind w:left="4248" w:firstLine="708"/>
        <w:jc w:val="both"/>
        <w:rPr>
          <w:sz w:val="24"/>
        </w:rPr>
      </w:pPr>
      <w:r>
        <w:rPr>
          <w:sz w:val="24"/>
        </w:rPr>
        <w:t xml:space="preserve">           </w:t>
      </w:r>
      <w:r w:rsidR="0024509C" w:rsidRPr="00411A60">
        <w:rPr>
          <w:sz w:val="24"/>
        </w:rPr>
        <w:t>от «    » _________2023  №_______</w:t>
      </w:r>
    </w:p>
    <w:p w:rsidR="0024509C" w:rsidRDefault="0024509C" w:rsidP="0024509C">
      <w:pPr>
        <w:spacing w:after="0" w:line="240" w:lineRule="auto"/>
        <w:ind w:left="4248" w:firstLine="708"/>
        <w:jc w:val="both"/>
      </w:pP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bCs/>
          <w:sz w:val="22"/>
          <w:lang w:eastAsia="ru-RU"/>
        </w:rPr>
        <w:t xml:space="preserve">Акт приема-передачи </w:t>
      </w:r>
    </w:p>
    <w:p w:rsidR="0024509C" w:rsidRPr="0024509C" w:rsidRDefault="0024509C" w:rsidP="0024509C">
      <w:pPr>
        <w:spacing w:after="0" w:line="240" w:lineRule="auto"/>
        <w:jc w:val="both"/>
        <w:outlineLvl w:val="0"/>
        <w:rPr>
          <w:rFonts w:eastAsia="Times New Roman"/>
          <w:sz w:val="2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509C" w:rsidRPr="0024509C" w:rsidTr="0024509C">
        <w:tc>
          <w:tcPr>
            <w:tcW w:w="4676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Зеленоградс</w:t>
            </w:r>
            <w:proofErr w:type="spellEnd"/>
          </w:p>
        </w:tc>
        <w:tc>
          <w:tcPr>
            <w:tcW w:w="4677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>"____"________ _____ </w:t>
            </w:r>
            <w:proofErr w:type="gramStart"/>
            <w:r w:rsidRPr="0024509C">
              <w:rPr>
                <w:rFonts w:eastAsia="Times New Roman"/>
                <w:sz w:val="22"/>
                <w:lang w:eastAsia="ru-RU"/>
              </w:rPr>
              <w:t>г</w:t>
            </w:r>
            <w:proofErr w:type="gramEnd"/>
            <w:r w:rsidRPr="0024509C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</w:tbl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</w:p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Администрация с одной стороны и гр-н (ка)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_____________________________________________________________________________________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____________________________________________________________________________________,</w:t>
      </w:r>
    </w:p>
    <w:p w:rsidR="0024509C" w:rsidRPr="0024509C" w:rsidRDefault="0024509C" w:rsidP="0024509C">
      <w:pPr>
        <w:spacing w:after="0" w:line="240" w:lineRule="auto"/>
        <w:ind w:firstLine="539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iCs/>
          <w:sz w:val="22"/>
          <w:vertAlign w:val="superscript"/>
          <w:lang w:eastAsia="ru-RU"/>
        </w:rPr>
        <w:t>(указать Ф.И.О., адрес регистрации)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 w:rsidR="0024509C" w:rsidRPr="0024509C" w:rsidRDefault="0024509C" w:rsidP="0024509C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1. Администрация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 xml:space="preserve"> передала гр-н</w:t>
      </w:r>
      <w:proofErr w:type="gramStart"/>
      <w:r w:rsidRPr="0024509C">
        <w:rPr>
          <w:rFonts w:eastAsia="Times New Roman"/>
          <w:sz w:val="22"/>
          <w:lang w:eastAsia="ru-RU"/>
        </w:rPr>
        <w:t>у(</w:t>
      </w:r>
      <w:proofErr w:type="spellStart"/>
      <w:proofErr w:type="gramEnd"/>
      <w:r w:rsidRPr="0024509C">
        <w:rPr>
          <w:rFonts w:eastAsia="Times New Roman"/>
          <w:sz w:val="22"/>
          <w:lang w:eastAsia="ru-RU"/>
        </w:rPr>
        <w:t>ке</w:t>
      </w:r>
      <w:proofErr w:type="spellEnd"/>
      <w:r w:rsidRPr="0024509C">
        <w:rPr>
          <w:rFonts w:eastAsia="Times New Roman"/>
          <w:sz w:val="22"/>
          <w:lang w:eastAsia="ru-RU"/>
        </w:rPr>
        <w:t>) ____________________________________________________________________________________,</w:t>
      </w:r>
    </w:p>
    <w:p w:rsidR="0024509C" w:rsidRPr="0024509C" w:rsidRDefault="0024509C" w:rsidP="0024509C">
      <w:pPr>
        <w:spacing w:after="0" w:line="240" w:lineRule="auto"/>
        <w:ind w:firstLine="567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а гр-н (ка) 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принял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_____________ серийный номер</w:t>
      </w:r>
      <w:r w:rsidRPr="0024509C">
        <w:rPr>
          <w:rFonts w:eastAsia="Times New Roman"/>
          <w:b/>
          <w:sz w:val="22"/>
          <w:lang w:eastAsia="ru-RU"/>
        </w:rPr>
        <w:t xml:space="preserve"> _</w:t>
      </w:r>
      <w:r w:rsidRPr="0024509C">
        <w:rPr>
          <w:rFonts w:eastAsia="Times New Roman"/>
          <w:sz w:val="22"/>
          <w:lang w:eastAsia="ru-RU"/>
        </w:rPr>
        <w:t>___________.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2. Администрация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 xml:space="preserve"> гарантирует, что до подписания настоящего Акта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в каком-либо ином месте не устанавливался.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3. Гражданин (ка) _______________________________________________________________ </w:t>
      </w:r>
    </w:p>
    <w:p w:rsidR="0024509C" w:rsidRPr="0024509C" w:rsidRDefault="0024509C" w:rsidP="0024509C">
      <w:pPr>
        <w:spacing w:after="0" w:line="240" w:lineRule="auto"/>
        <w:ind w:firstLine="540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до подписания настоящего Акта </w:t>
      </w:r>
      <w:proofErr w:type="gramStart"/>
      <w:r w:rsidRPr="0024509C">
        <w:rPr>
          <w:rFonts w:eastAsia="Times New Roman"/>
          <w:sz w:val="22"/>
          <w:lang w:eastAsia="ru-RU"/>
        </w:rPr>
        <w:t>детально осмотрел</w:t>
      </w:r>
      <w:proofErr w:type="gramEnd"/>
      <w:r w:rsidRPr="0024509C">
        <w:rPr>
          <w:rFonts w:eastAsia="Times New Roman"/>
          <w:sz w:val="22"/>
          <w:lang w:eastAsia="ru-RU"/>
        </w:rPr>
        <w:t xml:space="preserve">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>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proofErr w:type="gramStart"/>
      <w:r w:rsidRPr="0024509C">
        <w:rPr>
          <w:rFonts w:eastAsia="Times New Roman"/>
          <w:sz w:val="22"/>
          <w:lang w:eastAsia="ru-RU"/>
        </w:rPr>
        <w:t xml:space="preserve">Состояние автономного дымового пожарного </w:t>
      </w:r>
      <w:proofErr w:type="spellStart"/>
      <w:r w:rsidRPr="0024509C">
        <w:rPr>
          <w:rFonts w:eastAsia="Times New Roman"/>
          <w:sz w:val="22"/>
          <w:lang w:eastAsia="ru-RU"/>
        </w:rPr>
        <w:t>извещателя</w:t>
      </w:r>
      <w:proofErr w:type="spellEnd"/>
      <w:r w:rsidRPr="0024509C">
        <w:rPr>
          <w:rFonts w:eastAsia="Times New Roman"/>
          <w:sz w:val="22"/>
          <w:lang w:eastAsia="ru-RU"/>
        </w:rPr>
        <w:t xml:space="preserve"> соответствует паспорту (</w:t>
      </w:r>
      <w:r w:rsidRPr="0024509C">
        <w:rPr>
          <w:rFonts w:eastAsia="Times New Roman"/>
          <w:i/>
          <w:iCs/>
          <w:sz w:val="22"/>
          <w:lang w:eastAsia="ru-RU"/>
        </w:rPr>
        <w:t>вариант:</w:t>
      </w:r>
      <w:r w:rsidRPr="0024509C">
        <w:rPr>
          <w:rFonts w:eastAsia="Times New Roman"/>
          <w:sz w:val="22"/>
          <w:lang w:eastAsia="ru-RU"/>
        </w:rPr>
        <w:t xml:space="preserve"> не соответствует паспорту в части: ____________________. </w:t>
      </w:r>
      <w:proofErr w:type="gramEnd"/>
    </w:p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4. При оформлении данного Акта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установлен в жилом помещении, расположенном по адресу ____________________________________________,</w:t>
      </w:r>
    </w:p>
    <w:p w:rsidR="0024509C" w:rsidRDefault="0024509C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(указать адрес)</w:t>
      </w:r>
    </w:p>
    <w:p w:rsidR="002D26FD" w:rsidRPr="0024509C" w:rsidRDefault="002D26FD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>
        <w:rPr>
          <w:rFonts w:eastAsia="Times New Roman"/>
          <w:i/>
          <w:sz w:val="22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принадлежащем______________________________________________________________________.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(указать Ф.И.О.)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5. Стороны взаимных претензий не имеют.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6. Межведомственная рабочая группа в составе: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1. 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2._______________________________________________________________________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3._______________________________________________________________________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4._______________________________________________________________________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5._______________________________________________________________________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6._______________________________________________________________________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7. Настоящий Акт составлен в 2 (двух) экземплярах, один из которых находится в </w:t>
      </w:r>
      <w:r w:rsidR="002D26FD">
        <w:rPr>
          <w:rFonts w:eastAsia="Times New Roman"/>
          <w:sz w:val="22"/>
          <w:lang w:eastAsia="ru-RU"/>
        </w:rPr>
        <w:t xml:space="preserve">комитете социальной защиты </w:t>
      </w:r>
      <w:r w:rsidRPr="0024509C">
        <w:rPr>
          <w:rFonts w:eastAsia="Times New Roman"/>
          <w:sz w:val="22"/>
          <w:lang w:eastAsia="ru-RU"/>
        </w:rPr>
        <w:t xml:space="preserve">администрации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>, второй – у гражданина __________________________________________.</w:t>
      </w:r>
    </w:p>
    <w:p w:rsidR="0024509C" w:rsidRPr="0024509C" w:rsidRDefault="0024509C" w:rsidP="0024509C">
      <w:pPr>
        <w:spacing w:after="0" w:line="240" w:lineRule="auto"/>
        <w:ind w:firstLine="540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 xml:space="preserve">                          (Ф.И.О.)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Подписи Сторон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341"/>
        <w:gridCol w:w="4365"/>
      </w:tblGrid>
      <w:tr w:rsidR="0024509C" w:rsidRPr="0024509C" w:rsidTr="0024509C">
        <w:tc>
          <w:tcPr>
            <w:tcW w:w="4364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lastRenderedPageBreak/>
              <w:t xml:space="preserve">Представитель администрации </w:t>
            </w:r>
            <w:r w:rsidR="002D26FD" w:rsidRPr="002D26FD">
              <w:rPr>
                <w:rFonts w:eastAsia="Times New Roman"/>
                <w:sz w:val="22"/>
                <w:lang w:eastAsia="ru-RU"/>
              </w:rPr>
              <w:t>МО "Зеленоградский муниципальный округ Калининградской области"</w:t>
            </w:r>
          </w:p>
        </w:tc>
        <w:tc>
          <w:tcPr>
            <w:tcW w:w="341" w:type="dxa"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5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>Заявитель:</w:t>
            </w:r>
          </w:p>
        </w:tc>
      </w:tr>
      <w:tr w:rsidR="0024509C" w:rsidRPr="0024509C" w:rsidTr="0024509C">
        <w:trPr>
          <w:trHeight w:val="984"/>
        </w:trPr>
        <w:tc>
          <w:tcPr>
            <w:tcW w:w="4364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 xml:space="preserve">__________________/__________________ </w:t>
            </w: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(подпись/Ф.И.О.)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_____________________________________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(дата)</w:t>
            </w:r>
          </w:p>
        </w:tc>
        <w:tc>
          <w:tcPr>
            <w:tcW w:w="341" w:type="dxa"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5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 xml:space="preserve">__________________/__________________ </w:t>
            </w: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(подпись/Ф.И.О.)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_____________________________________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(дата)</w:t>
            </w: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DD4590" w:rsidRDefault="00411A60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>Приложение</w:t>
      </w:r>
      <w:r w:rsidR="00DD4590">
        <w:rPr>
          <w:sz w:val="24"/>
        </w:rPr>
        <w:t xml:space="preserve"> № 2</w:t>
      </w:r>
      <w:r w:rsidRPr="00DD4590">
        <w:rPr>
          <w:sz w:val="24"/>
        </w:rPr>
        <w:t xml:space="preserve">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 xml:space="preserve">к постановлению администрации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 xml:space="preserve">МО </w:t>
      </w:r>
      <w:r w:rsidRPr="00DD459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DD459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DD459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>от «    » _________2023  №_______</w:t>
      </w:r>
    </w:p>
    <w:p w:rsidR="0024509C" w:rsidRDefault="0024509C" w:rsidP="0024509C">
      <w:pPr>
        <w:spacing w:after="0" w:line="240" w:lineRule="auto"/>
        <w:jc w:val="right"/>
      </w:pPr>
    </w:p>
    <w:p w:rsidR="0024509C" w:rsidRDefault="0024509C" w:rsidP="0024509C">
      <w:pPr>
        <w:spacing w:after="0" w:line="240" w:lineRule="auto"/>
        <w:jc w:val="center"/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4509C">
        <w:rPr>
          <w:rFonts w:eastAsia="Times New Roman"/>
          <w:bCs/>
          <w:sz w:val="24"/>
          <w:szCs w:val="24"/>
          <w:lang w:eastAsia="ru-RU"/>
        </w:rPr>
        <w:t>СОСТАВ</w:t>
      </w:r>
    </w:p>
    <w:p w:rsid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4509C">
        <w:rPr>
          <w:rFonts w:eastAsia="Times New Roman"/>
          <w:bCs/>
          <w:sz w:val="24"/>
          <w:szCs w:val="24"/>
          <w:lang w:eastAsia="ru-RU"/>
        </w:rPr>
        <w:t>меж</w:t>
      </w:r>
      <w:r>
        <w:rPr>
          <w:rFonts w:eastAsia="Times New Roman"/>
          <w:bCs/>
          <w:sz w:val="24"/>
          <w:szCs w:val="24"/>
          <w:lang w:eastAsia="ru-RU"/>
        </w:rPr>
        <w:t>ведомственной рабочей группы по</w:t>
      </w:r>
      <w:r w:rsidRPr="0024509C">
        <w:rPr>
          <w:rFonts w:eastAsia="Times New Roman"/>
          <w:bCs/>
          <w:sz w:val="24"/>
          <w:szCs w:val="24"/>
          <w:lang w:eastAsia="ru-RU"/>
        </w:rPr>
        <w:t xml:space="preserve"> организации определения подлежащих оборудованию автономными пожарными </w:t>
      </w:r>
      <w:proofErr w:type="spellStart"/>
      <w:r w:rsidRPr="0024509C">
        <w:rPr>
          <w:rFonts w:eastAsia="Times New Roman"/>
          <w:bCs/>
          <w:sz w:val="24"/>
          <w:szCs w:val="24"/>
          <w:lang w:eastAsia="ru-RU"/>
        </w:rPr>
        <w:t>извещателями</w:t>
      </w:r>
      <w:proofErr w:type="spellEnd"/>
      <w:r w:rsidRPr="0024509C">
        <w:rPr>
          <w:rFonts w:eastAsia="Times New Roman"/>
          <w:bCs/>
          <w:sz w:val="24"/>
          <w:szCs w:val="24"/>
          <w:lang w:eastAsia="ru-RU"/>
        </w:rPr>
        <w:t xml:space="preserve"> мест проживания семей, находящихся</w:t>
      </w:r>
      <w:r w:rsidRPr="0024509C">
        <w:rPr>
          <w:rFonts w:eastAsia="Times New Roman"/>
          <w:bCs/>
          <w:sz w:val="24"/>
          <w:szCs w:val="24"/>
          <w:lang w:eastAsia="ru-RU"/>
        </w:rPr>
        <w:tab/>
        <w:t xml:space="preserve"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 </w:t>
      </w:r>
    </w:p>
    <w:p w:rsid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4722" w:type="pct"/>
        <w:tblLook w:val="01E0" w:firstRow="1" w:lastRow="1" w:firstColumn="1" w:lastColumn="1" w:noHBand="0" w:noVBand="0"/>
      </w:tblPr>
      <w:tblGrid>
        <w:gridCol w:w="803"/>
        <w:gridCol w:w="4975"/>
        <w:gridCol w:w="3261"/>
      </w:tblGrid>
      <w:tr w:rsidR="002948FD" w:rsidRPr="0024509C" w:rsidTr="002948FD">
        <w:trPr>
          <w:trHeight w:val="31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tabs>
                <w:tab w:val="left" w:pos="1471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2948FD" w:rsidRPr="0024509C" w:rsidTr="002948FD">
        <w:trPr>
          <w:trHeight w:val="40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26FD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социальной защиты администрации</w:t>
            </w:r>
            <w:r>
              <w:t xml:space="preserve"> </w:t>
            </w:r>
            <w:r w:rsidRPr="002948FD">
              <w:rPr>
                <w:rFonts w:eastAsia="Times New Roman"/>
                <w:sz w:val="24"/>
                <w:szCs w:val="24"/>
                <w:lang w:eastAsia="ru-RU"/>
              </w:rPr>
              <w:t>МО "Зеленоградский муниципальный округ Калининградской области"</w:t>
            </w:r>
          </w:p>
          <w:p w:rsidR="002948FD" w:rsidRPr="0024509C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D26FD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2948FD" w:rsidRPr="0024509C" w:rsidTr="002948FD">
        <w:trPr>
          <w:trHeight w:val="34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Default="00411A60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  <w:r w:rsidRPr="00411A60">
              <w:rPr>
                <w:rFonts w:eastAsia="Times New Roman"/>
                <w:bCs/>
                <w:sz w:val="24"/>
                <w:szCs w:val="24"/>
                <w:lang w:eastAsia="ru-RU"/>
              </w:rPr>
              <w:t>комитета социальной защиты администрации МО "Зеленоградский муниципальный округ Калининградской области"</w:t>
            </w:r>
          </w:p>
          <w:p w:rsidR="0024509C" w:rsidRPr="0024509C" w:rsidRDefault="0024509C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38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отдела опеки и попечительства Администрации </w:t>
            </w:r>
            <w:r w:rsidRPr="002948FD">
              <w:rPr>
                <w:rFonts w:eastAsia="Times New Roman"/>
                <w:sz w:val="24"/>
                <w:szCs w:val="24"/>
                <w:lang w:eastAsia="ru-RU"/>
              </w:rPr>
              <w:t>МО "Зеленоградский муниципальный округ Калининградской области"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43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A60" w:rsidRDefault="00411A60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="002948FD"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Зеленоградскому, Пионерскому, Светлогорскому и Янтарному городским округам, управления надзорной деятельности и профилактической работы ГУ МЧС России</w:t>
            </w:r>
            <w:r w:rsidR="002948F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8FD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24509C" w:rsidRPr="0024509C" w:rsidRDefault="0024509C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управляющей компании </w:t>
            </w:r>
          </w:p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948FD" w:rsidRPr="0024509C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35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ТСЖ </w:t>
            </w:r>
          </w:p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948FD" w:rsidRPr="0024509C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sectPr w:rsidR="0024509C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15pt;height:12.3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0BC9"/>
    <w:rsid w:val="001E6E6F"/>
    <w:rsid w:val="001E6E91"/>
    <w:rsid w:val="002042A6"/>
    <w:rsid w:val="0024509C"/>
    <w:rsid w:val="00245845"/>
    <w:rsid w:val="00245971"/>
    <w:rsid w:val="00250C62"/>
    <w:rsid w:val="00254BD0"/>
    <w:rsid w:val="002564AD"/>
    <w:rsid w:val="002610EE"/>
    <w:rsid w:val="00270E34"/>
    <w:rsid w:val="00281F32"/>
    <w:rsid w:val="002869A4"/>
    <w:rsid w:val="002948FD"/>
    <w:rsid w:val="002C0052"/>
    <w:rsid w:val="002C78CF"/>
    <w:rsid w:val="002D26FD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1A60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153C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46E7"/>
    <w:rsid w:val="005E540A"/>
    <w:rsid w:val="005E6EFD"/>
    <w:rsid w:val="005F00F2"/>
    <w:rsid w:val="005F40F1"/>
    <w:rsid w:val="006023DD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6BE5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0742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58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577DA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14D8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60C"/>
    <w:rsid w:val="00D27857"/>
    <w:rsid w:val="00D30988"/>
    <w:rsid w:val="00D314D0"/>
    <w:rsid w:val="00D526C3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D4590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A5FAB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462-44BF-40A2-B052-EB5FEB2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7</cp:revision>
  <cp:lastPrinted>2023-06-23T10:53:00Z</cp:lastPrinted>
  <dcterms:created xsi:type="dcterms:W3CDTF">2023-06-13T07:48:00Z</dcterms:created>
  <dcterms:modified xsi:type="dcterms:W3CDTF">2023-06-26T08:30:00Z</dcterms:modified>
</cp:coreProperties>
</file>